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>[Obchodní firma - doplní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33551F17" w:rsidR="008C4B2F" w:rsidRPr="00293479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93479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 w:rsidRPr="00293479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133D1E" w:rsidRPr="00133D1E">
        <w:rPr>
          <w:rFonts w:ascii="Times New Roman" w:eastAsia="Batang" w:hAnsi="Times New Roman" w:cs="Times New Roman"/>
          <w:i/>
          <w:iCs/>
          <w:sz w:val="22"/>
          <w:lang w:eastAsia="en-GB"/>
        </w:rPr>
        <w:t>Dodání železničních jednotek pro účely plnění závazku Ústeckého kraje</w:t>
      </w:r>
      <w:r w:rsidR="00133D1E">
        <w:rPr>
          <w:rFonts w:ascii="Times New Roman" w:eastAsia="Batang" w:hAnsi="Times New Roman" w:cs="Times New Roman"/>
          <w:i/>
          <w:iCs/>
          <w:sz w:val="22"/>
          <w:lang w:eastAsia="en-GB"/>
        </w:rPr>
        <w:t>“</w:t>
      </w:r>
      <w:r w:rsidRPr="00293479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B26FA8" w:rsidRPr="00B26FA8">
        <w:rPr>
          <w:rFonts w:ascii="Times New Roman" w:eastAsia="Batang" w:hAnsi="Times New Roman" w:cs="Times New Roman"/>
          <w:sz w:val="22"/>
          <w:lang w:eastAsia="en-GB"/>
        </w:rPr>
        <w:t>Z2026-</w:t>
      </w:r>
      <w:r w:rsidR="00B53549" w:rsidRPr="00B53549">
        <w:rPr>
          <w:rFonts w:ascii="Times New Roman" w:eastAsia="Batang" w:hAnsi="Times New Roman" w:cs="Times New Roman"/>
          <w:sz w:val="22"/>
          <w:lang w:eastAsia="en-GB"/>
        </w:rPr>
        <w:t>021835.</w:t>
      </w:r>
      <w:r w:rsidR="00B53549" w:rsidRPr="00B53549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ze strany všech osob, kterým sdělí Důvěrné informace, ve stejném rozsahu jakoby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95A" w14:textId="77777777" w:rsidR="00197873" w:rsidRDefault="00197873" w:rsidP="003F56F0">
      <w:pPr>
        <w:spacing w:after="0" w:line="240" w:lineRule="auto"/>
      </w:pPr>
      <w:r>
        <w:separator/>
      </w:r>
    </w:p>
  </w:endnote>
  <w:endnote w:type="continuationSeparator" w:id="0">
    <w:p w14:paraId="142464A8" w14:textId="77777777" w:rsidR="00197873" w:rsidRDefault="00197873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EndPr/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0AE" w14:textId="77777777" w:rsidR="00197873" w:rsidRDefault="00197873" w:rsidP="003F56F0">
      <w:pPr>
        <w:spacing w:after="0" w:line="240" w:lineRule="auto"/>
      </w:pPr>
      <w:r>
        <w:separator/>
      </w:r>
    </w:p>
  </w:footnote>
  <w:footnote w:type="continuationSeparator" w:id="0">
    <w:p w14:paraId="6F657EFB" w14:textId="77777777" w:rsidR="00197873" w:rsidRDefault="00197873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7D4" w14:textId="6BCE01D6" w:rsidR="003F56F0" w:rsidRPr="00133D1E" w:rsidRDefault="00133D1E" w:rsidP="00133D1E">
    <w:pPr>
      <w:pStyle w:val="Zhlav"/>
      <w:jc w:val="center"/>
    </w:pPr>
    <w:r w:rsidRPr="00133D1E">
      <w:rPr>
        <w:rFonts w:eastAsia="Times New Roman"/>
        <w:sz w:val="16"/>
        <w:szCs w:val="16"/>
      </w:rPr>
      <w:t>Dodání železničních jednotek pro účely plnění závazku Ústeckého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1508A"/>
    <w:rsid w:val="00133D1E"/>
    <w:rsid w:val="00184BE4"/>
    <w:rsid w:val="00197329"/>
    <w:rsid w:val="00197873"/>
    <w:rsid w:val="002423AE"/>
    <w:rsid w:val="00293479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6F7533"/>
    <w:rsid w:val="0075504F"/>
    <w:rsid w:val="007B75D9"/>
    <w:rsid w:val="008061D0"/>
    <w:rsid w:val="00884971"/>
    <w:rsid w:val="008C4B2F"/>
    <w:rsid w:val="009C621D"/>
    <w:rsid w:val="00A11223"/>
    <w:rsid w:val="00A66A4B"/>
    <w:rsid w:val="00AE2775"/>
    <w:rsid w:val="00B05367"/>
    <w:rsid w:val="00B26FA8"/>
    <w:rsid w:val="00B53549"/>
    <w:rsid w:val="00B75415"/>
    <w:rsid w:val="00B87691"/>
    <w:rsid w:val="00BB64EF"/>
    <w:rsid w:val="00BD58C1"/>
    <w:rsid w:val="00C029AB"/>
    <w:rsid w:val="00C36C65"/>
    <w:rsid w:val="00D4602F"/>
    <w:rsid w:val="00D71198"/>
    <w:rsid w:val="00D7463B"/>
    <w:rsid w:val="00D8360B"/>
    <w:rsid w:val="00D86606"/>
    <w:rsid w:val="00DB26D5"/>
    <w:rsid w:val="00DC0249"/>
    <w:rsid w:val="00DD01E0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39</cp:revision>
  <dcterms:created xsi:type="dcterms:W3CDTF">2023-11-02T09:15:00Z</dcterms:created>
  <dcterms:modified xsi:type="dcterms:W3CDTF">2026-04-27T09:45:00Z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